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附件9：</w:t>
      </w:r>
    </w:p>
    <w:p>
      <w:pPr>
        <w:spacing w:line="340" w:lineRule="exac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中共四川工程职业技术学院</w:t>
      </w:r>
    </w:p>
    <w:p>
      <w:pPr>
        <w:spacing w:line="340" w:lineRule="exac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第</w:t>
      </w:r>
      <w:r>
        <w:rPr>
          <w:rFonts w:hint="eastAsia"/>
          <w:b/>
          <w:bCs/>
          <w:sz w:val="32"/>
          <w:lang w:val="en-US" w:eastAsia="zh-CN"/>
        </w:rPr>
        <w:t>四</w:t>
      </w:r>
      <w:r>
        <w:rPr>
          <w:rFonts w:hint="eastAsia"/>
          <w:b/>
          <w:bCs/>
          <w:sz w:val="32"/>
        </w:rPr>
        <w:t>次代表大会</w:t>
      </w:r>
      <w:bookmarkStart w:id="0" w:name="_GoBack"/>
      <w:r>
        <w:rPr>
          <w:rFonts w:hint="eastAsia"/>
          <w:b/>
          <w:bCs/>
          <w:sz w:val="32"/>
        </w:rPr>
        <w:t>代表候选人预备人选登记表</w:t>
      </w:r>
      <w:bookmarkEnd w:id="0"/>
    </w:p>
    <w:p>
      <w:pPr>
        <w:spacing w:line="340" w:lineRule="exact"/>
        <w:jc w:val="center"/>
        <w:rPr>
          <w:rFonts w:hint="eastAsia"/>
          <w:b/>
          <w:bCs/>
          <w:sz w:val="32"/>
        </w:rPr>
      </w:pPr>
    </w:p>
    <w:p>
      <w:pPr>
        <w:spacing w:line="300" w:lineRule="exact"/>
        <w:jc w:val="center"/>
        <w:rPr>
          <w:rFonts w:hint="eastAsia"/>
          <w:b/>
          <w:bCs/>
          <w:sz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7"/>
        <w:gridCol w:w="1233"/>
        <w:gridCol w:w="1620"/>
        <w:gridCol w:w="1260"/>
        <w:gridCol w:w="162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文化程度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入党时间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ind w:right="-107" w:rightChars="-51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260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现在工作部门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及党内外职务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专业技术职称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6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694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受过何</w:t>
            </w:r>
          </w:p>
          <w:p>
            <w:pPr>
              <w:spacing w:line="300" w:lineRule="exact"/>
              <w:ind w:right="-107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种奖励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或处分</w:t>
            </w:r>
          </w:p>
        </w:tc>
        <w:tc>
          <w:tcPr>
            <w:tcW w:w="694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29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选举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694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00" w:lineRule="exact"/>
              <w:ind w:firstLine="153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党总支（直属党支部）书记签字  盖章</w:t>
            </w:r>
          </w:p>
          <w:p>
            <w:pPr>
              <w:spacing w:line="300" w:lineRule="exact"/>
              <w:ind w:firstLine="153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20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</w:tbl>
    <w:p>
      <w:r>
        <w:rPr>
          <w:rFonts w:hint="eastAsia"/>
          <w:b/>
          <w:bCs/>
          <w:sz w:val="24"/>
        </w:rPr>
        <w:t>注：“文化程度”指最后学历，即“博士研究生”、“硕士研究生”、“本科”、“专科”、“高中”、“初中”；此表需打印后上交。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E6A4F"/>
    <w:rsid w:val="776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2022-03-11T03:38:00Z</dcterms:created>
  <dc:creator>风 ﹠ 汐</dc:creator>
  <cp:lastModifiedBy>风 ﹠ 汐</cp:lastModifiedBy>
  <dcterms:modified xsi:type="dcterms:W3CDTF">2022-03-11T03:38:57Z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0B56168327F94A5C90CF7DA9E7245F6D</vt:lpwstr>
  </property>
</Properties>
</file>