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Default ContentType="image/jpeg" Extension="jpe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pict>
          <v:shape id="图片 1" o:spid="_x0000_s1026" type="#_x0000_t75" style="height:198.75pt;width:432.75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hint="eastAsia"/>
        </w:rPr>
      </w:pPr>
      <w:r>
        <w:t>1、输入网址lib.scetc.net进入图书馆主页，在主页导航栏点击馆藏搜索，进入本馆藏书搜索页面。</w:t>
      </w:r>
    </w:p>
    <w:p/>
    <w:p/>
    <w:p/>
    <w:p/>
    <w:p/>
    <w:p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 2" o:spid="_x0000_s1027" type="#_x0000_t75" style="height:294.1pt;width:415.3pt;rotation:0f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none"/>
            <w10:anchorlock/>
          </v:shape>
        </w:pict>
      </w:r>
    </w:p>
    <w:p>
      <w:r>
        <w:t>2、在搜索页面的主页上点击简单查询，进入书籍检索页面。</w:t>
      </w:r>
    </w:p>
    <w:p/>
    <w:p/>
    <w:p/>
    <w:p/>
    <w:p/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pict>
          <v:shape id="图片 3" o:spid="_x0000_s1028" type="#_x0000_t75" style="height:249.75pt;width:391.5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3、在书籍检索框内输入你想要检索的书籍，可以只输入部分书名，然后点击检索按钮，进行书籍检索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pict>
          <v:shape id="图片 4" o:spid="_x0000_s1029" type="#_x0000_t75" style="height:269.15pt;width:455.25pt;rotation:0f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4、在检索结果页面，找到你感兴趣的书籍，点击进入书籍介绍页面。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pict>
          <v:shape id="图片 5" o:spid="_x0000_s1030" type="#_x0000_t75" style="height:249.75pt;width:453pt;rotation:0f;" o:ole="f" fillcolor="#FFFFFF" filled="f" o:preferrelative="t" stroked="f" coordorigin="0,0" coordsize="21600,21600">
            <v:fill on="f" color2="#FFFFFF" focus="0%"/>
            <v:imagedata gain="65536f" blacklevel="0f" gamma="0" o:title="" r:id="rId9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5、在书籍介绍页面，如果本书有随书光盘，就会有一个随书光盘下载的链接，如果没有随书光盘，就不会有这个下载链接。点击这个下载链接，进入随书光盘下载页面。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pict>
          <v:shape id="图片 6" o:spid="_x0000_s1031" type="#_x0000_t75" style="height:135pt;width:479.3pt;rotation:0f;" o:ole="f" fillcolor="#FFFFFF" filled="f" o:preferrelative="t" stroked="f" coordorigin="0,0" coordsize="21600,21600">
            <v:fill on="f" color2="#FFFFFF" focus="0%"/>
            <v:imagedata gain="65536f" blacklevel="0f" gamma="0" o:title="" r:id="rId10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在随书光盘下载页面，点击整盘下载，即可下载该书的整个随书光盘。</w:t>
      </w:r>
    </w:p>
    <w:p>
      <w:pPr>
        <w:numPr>
          <w:numId w:val="0"/>
        </w:numPr>
        <w:rPr>
          <w:rFonts w:hint="eastAsia"/>
        </w:rPr>
      </w:pP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 9" o:spid="_x0000_s1032" type="#_x0000_t75" style="height:126.55pt;width:415.1pt;rotation:0f;" o:ole="f" fillcolor="#FFFFFF" filled="f" o:preferrelative="t" stroked="f" coordorigin="0,0" coordsize="21600,21600">
            <v:fill on="f" color2="#FFFFFF" focus="0%"/>
            <v:imagedata gain="65536f" blacklevel="0f" gamma="0" o:title="QQ图片20150306100207-1" r:id="rId11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7、随书光盘不仅可以整盘下载，同时也可以对特定章节的特定代码或素材进行单独下载，点击实例代码前的“+”，即可打开章节列表。</w:t>
      </w:r>
    </w:p>
    <w:p>
      <w:pPr>
        <w:numPr>
          <w:numId w:val="0"/>
        </w:numPr>
        <w:rPr>
          <w:rFonts w:hint="eastAsia"/>
        </w:rPr>
      </w:pP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 8" o:spid="_x0000_s1033" type="#_x0000_t75" style="height:162.9pt;width:415.3pt;rotation:0f;" o:ole="f" fillcolor="#FFFFFF" filled="f" o:preferrelative="t" stroked="f" coordorigin="0,0" coordsize="21600,21600">
            <v:fill on="f" color2="#FFFFFF" focus="0%"/>
            <v:imagedata gain="65536f" blacklevel="0f" gamma="0" o:title="QQ图片20150306100500-2" r:id="rId12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numPr>
          <w:numId w:val="0"/>
        </w:numPr>
        <w:rPr>
          <w:rFonts w:hint="eastAsia"/>
        </w:rPr>
      </w:pPr>
    </w:p>
    <w:p>
      <w:pPr>
        <w:numPr>
          <w:numId w:val="0"/>
        </w:num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8、点击章节名字，右侧会显示详细的素材列表，点击素材名字就可以开始下载</w:t>
      </w:r>
    </w:p>
    <w:p>
      <w:pPr>
        <w:numPr>
          <w:numId w:val="0"/>
        </w:numPr>
        <w:rPr>
          <w:rFonts w:hint="eastAsia"/>
        </w:rPr>
      </w:pPr>
    </w:p>
    <w:p>
      <w:pPr>
        <w:numPr>
          <w:numId w:val="0"/>
        </w:numPr>
        <w:rPr>
          <w:rFonts w:hint="eastAsia"/>
        </w:rPr>
      </w:pP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 7" o:spid="_x0000_s1034" type="#_x0000_t75" style="height:165.8pt;width:414.9pt;rotation:0f;" o:ole="f" fillcolor="#FFFFFF" filled="f" o:preferrelative="t" stroked="f" coordorigin="0,0" coordsize="21600,21600">
            <v:fill on="f" color2="#FFFFFF" focus="0%"/>
            <v:imagedata gain="65536f" blacklevel="0f" gamma="0" o:title="QQ图片20150306100723-3" r:id="rId13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在下载窗口选择你的存放位置，点击下载按钮即可下载好你需要的素材。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 10" o:spid="_x0000_s1035" type="#_x0000_t75" style="height:115.4pt;width:414.95pt;rotation:0f;" o:ole="f" fillcolor="#FFFFFF" filled="f" o:preferrelative="t" stroked="f" coordorigin="0,0" coordsize="21600,21600">
            <v:fill on="f" color2="#FFFFFF" focus="0%"/>
            <v:imagedata gain="65536f" blacklevel="0f" gamma="0" o:title="QQ图片20150306102536-001" r:id="rId14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10、进入网站：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"http://book.bookday.cn/media/489/1"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3"/>
          <w:rFonts w:hint="eastAsia"/>
          <w:lang w:val="en-US" w:eastAsia="zh-CN"/>
        </w:rPr>
        <w:t>http://book.bookday.cn/media/489/1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  可以根据书籍名字检索相关的光盘，在搜索到的结果列表中点击右边的查看按钮，即进入下载页面。具体下载步骤可参看前文的下载说明。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25608936">
    <w:nsid w:val="54F910E8"/>
    <w:multiLevelType w:val="singleLevel"/>
    <w:tmpl w:val="54F910E8"/>
    <w:lvl w:ilvl="0" w:tentative="1">
      <w:start w:val="9"/>
      <w:numFmt w:val="decimal"/>
      <w:suff w:val="nothing"/>
      <w:lvlText w:val="%1、"/>
      <w:lvlJc w:val="left"/>
    </w:lvl>
  </w:abstractNum>
  <w:abstractNum w:abstractNumId="1425607875">
    <w:nsid w:val="54F90CC3"/>
    <w:multiLevelType w:val="singleLevel"/>
    <w:tmpl w:val="54F90CC3"/>
    <w:lvl w:ilvl="0" w:tentative="1">
      <w:start w:val="6"/>
      <w:numFmt w:val="decimal"/>
      <w:suff w:val="nothing"/>
      <w:lvlText w:val="%1、"/>
      <w:lvlJc w:val="left"/>
    </w:lvl>
  </w:abstractNum>
  <w:num w:numId="1">
    <w:abstractNumId w:val="1425607875"/>
  </w:num>
  <w:num w:numId="2">
    <w:abstractNumId w:val="14256089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51771"/>
    <w:rsid w:val="0028673A"/>
    <w:rsid w:val="00651771"/>
    <w:rsid w:val="00AC0692"/>
    <w:rsid w:val="00C920E7"/>
    <w:rsid w:val="05FD0276"/>
    <w:rsid w:val="521F7ADE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styleId="3">
    <w:name w:val="Hyperlink"/>
    <w:basedOn w:val="2"/>
    <w:unhideWhenUsed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43</Words>
  <Characters>250</Characters>
  <Lines>2</Lines>
  <Paragraphs>1</Paragraphs>
  <ScaleCrop>false</ScaleCrop>
  <LinksUpToDate>false</LinksUpToDate>
  <CharactersWithSpaces>0</CharactersWithSpaces>
  <Application>WPS Office 个人版_9.1.0.4985_{F1E327BC-269C-435d-A152-05C5408002CA}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2015-03-02T09:00:00Z</dcterms:created>
  <dc:creator>曾胜海</dc:creator>
  <cp:lastModifiedBy>TS</cp:lastModifiedBy>
  <dcterms:modified xsi:type="dcterms:W3CDTF">2015-03-06T02:29:36Z</dcterms:modified>
  <dc:title>_x0001_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2052-9.1.0.4985</vt:lpwstr>
  </property>
</Properties>
</file>